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3261"/>
        <w:gridCol w:w="2409"/>
        <w:gridCol w:w="426"/>
        <w:gridCol w:w="708"/>
        <w:gridCol w:w="2045"/>
        <w:gridCol w:w="1641"/>
      </w:tblGrid>
      <w:tr w:rsidR="00F06388" w:rsidTr="004C50EB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E8376F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662DF6">
              <w:rPr>
                <w:rFonts w:ascii="Segoe Print" w:hAnsi="Segoe Print"/>
                <w:sz w:val="28"/>
                <w:szCs w:val="28"/>
              </w:rPr>
              <w:t>F</w:t>
            </w:r>
            <w:r w:rsidR="00E8376F">
              <w:rPr>
                <w:rFonts w:ascii="Segoe Print" w:hAnsi="Segoe Print"/>
                <w:sz w:val="28"/>
                <w:szCs w:val="28"/>
              </w:rPr>
              <w:t>ive</w:t>
            </w:r>
          </w:p>
        </w:tc>
      </w:tr>
      <w:tr w:rsidR="00F06388" w:rsidTr="00A63E14">
        <w:tc>
          <w:tcPr>
            <w:tcW w:w="5670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4820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A63E14">
        <w:trPr>
          <w:trHeight w:val="548"/>
        </w:trPr>
        <w:tc>
          <w:tcPr>
            <w:tcW w:w="5670" w:type="dxa"/>
            <w:gridSpan w:val="2"/>
            <w:vMerge w:val="restart"/>
          </w:tcPr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5414F2">
              <w:rPr>
                <w:rFonts w:ascii="Comic Sans MS" w:hAnsi="Comic Sans MS"/>
                <w:sz w:val="24"/>
                <w:szCs w:val="24"/>
              </w:rPr>
              <w:t>Read a little bit every night. Keep a record of what you read in your reading log.</w:t>
            </w:r>
          </w:p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E8376F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3E0BD5" w:rsidRPr="00E8376F" w:rsidRDefault="00E8376F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If the weather is fine we wi</w:t>
            </w:r>
            <w:r w:rsidR="00EC2E8E">
              <w:rPr>
                <w:rFonts w:ascii="Comic Sans MS" w:hAnsi="Comic Sans MS"/>
                <w:sz w:val="24"/>
                <w:szCs w:val="24"/>
              </w:rPr>
              <w:t>ll have extra swimming for ½ an</w:t>
            </w:r>
            <w:r>
              <w:rPr>
                <w:rFonts w:ascii="Comic Sans MS" w:hAnsi="Comic Sans MS"/>
                <w:sz w:val="24"/>
                <w:szCs w:val="24"/>
              </w:rPr>
              <w:t xml:space="preserve"> hour on Thursday af</w:t>
            </w:r>
            <w:r w:rsidR="00EC2E8E">
              <w:rPr>
                <w:rFonts w:ascii="Comic Sans MS" w:hAnsi="Comic Sans MS"/>
                <w:sz w:val="24"/>
                <w:szCs w:val="24"/>
              </w:rPr>
              <w:t>t</w:t>
            </w:r>
            <w:bookmarkStart w:id="0" w:name="_GoBack"/>
            <w:bookmarkEnd w:id="0"/>
            <w:r>
              <w:rPr>
                <w:rFonts w:ascii="Comic Sans MS" w:hAnsi="Comic Sans MS"/>
                <w:sz w:val="24"/>
                <w:szCs w:val="24"/>
              </w:rPr>
              <w:t>ernoons</w:t>
            </w:r>
            <w:r w:rsidR="00662DF6">
              <w:rPr>
                <w:rFonts w:ascii="Andalus" w:hAnsi="Andalus" w:cs="Andalus"/>
                <w:b/>
                <w:sz w:val="24"/>
                <w:szCs w:val="24"/>
              </w:rPr>
              <w:t>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REMEMBER:</w:t>
            </w:r>
          </w:p>
          <w:p w:rsidR="00E8376F" w:rsidRDefault="00C9797A" w:rsidP="00E8376F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HATS,</w:t>
            </w:r>
            <w:r w:rsidR="00E8376F"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TOGS, </w:t>
            </w:r>
            <w:r w:rsidR="00E8376F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PE GEAR</w:t>
            </w:r>
          </w:p>
          <w:p w:rsidR="00515B2B" w:rsidRPr="00F06388" w:rsidRDefault="00E8376F" w:rsidP="00A63E1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There are still a few </w:t>
            </w:r>
            <w:r w:rsidR="008F6525"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RAFFLE BOOKS</w:t>
            </w:r>
            <w:r w:rsidR="00C9797A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to be returned </w:t>
            </w:r>
            <w:r w:rsidR="00C9797A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– Please return all </w:t>
            </w:r>
            <w:r w:rsidR="00C9797A" w:rsidRPr="00E8376F">
              <w:rPr>
                <w:rFonts w:ascii="Comic Sans MS" w:hAnsi="Comic Sans MS"/>
                <w:b/>
                <w:caps/>
                <w:sz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unsold </w:t>
            </w:r>
            <w:r w:rsidR="00C9797A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tickets and any </w:t>
            </w:r>
            <w:r w:rsidR="004011A1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money </w:t>
            </w:r>
            <w:r w:rsidR="00662DF6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you have collected</w:t>
            </w:r>
            <w:r w:rsidR="008F6525"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.</w:t>
            </w:r>
            <w:r w:rsidR="005B75A5"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3686" w:type="dxa"/>
            <w:gridSpan w:val="2"/>
          </w:tcPr>
          <w:p w:rsidR="005B75A5" w:rsidRPr="00F06388" w:rsidRDefault="005B75A5" w:rsidP="00C9797A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72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3686" w:type="dxa"/>
            <w:gridSpan w:val="2"/>
          </w:tcPr>
          <w:p w:rsidR="00EC2E8E" w:rsidRDefault="00EC2E8E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Cricket Skills at 10 am </w:t>
            </w:r>
          </w:p>
          <w:p w:rsidR="00020095" w:rsidRPr="003102AC" w:rsidRDefault="00E8376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Shrove Tuesday/Pancake day – we will be making pancakes today after morning tea (11.20) and eating them with lemon and sugar. Parents you are very welcome to come and help.</w:t>
            </w:r>
          </w:p>
        </w:tc>
      </w:tr>
      <w:tr w:rsidR="00515B2B" w:rsidTr="00A63E14">
        <w:trPr>
          <w:trHeight w:val="524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3686" w:type="dxa"/>
            <w:gridSpan w:val="2"/>
          </w:tcPr>
          <w:p w:rsidR="00B46375" w:rsidRPr="00C9797A" w:rsidRDefault="00E8376F" w:rsidP="00B46375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Ash Wednesday Liturgy</w:t>
            </w:r>
          </w:p>
          <w:p w:rsidR="00817948" w:rsidRPr="003102AC" w:rsidRDefault="00817948" w:rsidP="00B4637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45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:rsidR="005B75A5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Computer Suite</w:t>
            </w:r>
          </w:p>
          <w:p w:rsidR="00E8376F" w:rsidRDefault="00E8376F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2.15</w:t>
            </w:r>
          </w:p>
          <w:p w:rsidR="008F6525" w:rsidRDefault="008F6525" w:rsidP="003102A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B75A5" w:rsidTr="00A63E14">
        <w:trPr>
          <w:trHeight w:val="807"/>
        </w:trPr>
        <w:tc>
          <w:tcPr>
            <w:tcW w:w="5670" w:type="dxa"/>
            <w:gridSpan w:val="2"/>
            <w:vMerge/>
          </w:tcPr>
          <w:p w:rsidR="005B75A5" w:rsidRDefault="005B75A5"/>
        </w:tc>
        <w:tc>
          <w:tcPr>
            <w:tcW w:w="1134" w:type="dxa"/>
            <w:gridSpan w:val="2"/>
          </w:tcPr>
          <w:p w:rsidR="005B75A5" w:rsidRPr="003102AC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3686" w:type="dxa"/>
            <w:gridSpan w:val="2"/>
          </w:tcPr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Pieterson</w:t>
            </w:r>
            <w:proofErr w:type="spellEnd"/>
          </w:p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Library</w:t>
            </w:r>
          </w:p>
          <w:p w:rsidR="008F6525" w:rsidRPr="004A72AD" w:rsidRDefault="008F6525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C50EB">
        <w:tc>
          <w:tcPr>
            <w:tcW w:w="10490" w:type="dxa"/>
            <w:gridSpan w:val="6"/>
            <w:shd w:val="clear" w:color="auto" w:fill="C6D9F1" w:themeFill="text2" w:themeFillTint="33"/>
          </w:tcPr>
          <w:p w:rsidR="00A63E14" w:rsidRPr="00A63E14" w:rsidRDefault="00587BBA" w:rsidP="00A63E14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3E14">
              <w:rPr>
                <w:rFonts w:ascii="Comic Sans MS" w:hAnsi="Comic Sans MS"/>
                <w:b/>
                <w:sz w:val="24"/>
                <w:szCs w:val="24"/>
              </w:rPr>
              <w:t>Spelling Programme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(</w:t>
            </w:r>
            <w:r w:rsidRPr="00A63E14">
              <w:rPr>
                <w:rFonts w:ascii="Comic Sans MS" w:hAnsi="Comic Sans MS"/>
                <w:sz w:val="24"/>
                <w:szCs w:val="24"/>
              </w:rPr>
              <w:t>You do not have to do all the activities.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F06388" w:rsidRPr="00D2748E" w:rsidRDefault="00587BBA" w:rsidP="00A63E14">
            <w:pPr>
              <w:pStyle w:val="NoSpacing"/>
              <w:jc w:val="center"/>
              <w:rPr>
                <w:sz w:val="28"/>
                <w:szCs w:val="28"/>
              </w:rPr>
            </w:pPr>
            <w:r w:rsidRPr="00A63E14">
              <w:rPr>
                <w:rFonts w:ascii="Comic Sans MS" w:hAnsi="Comic Sans MS"/>
                <w:sz w:val="24"/>
                <w:szCs w:val="24"/>
              </w:rPr>
              <w:t xml:space="preserve">Choose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8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of the words below to learn by completing any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activities this week.</w:t>
            </w:r>
          </w:p>
        </w:tc>
      </w:tr>
      <w:tr w:rsidR="00587BBA" w:rsidTr="004C50EB">
        <w:trPr>
          <w:trHeight w:val="790"/>
        </w:trPr>
        <w:tc>
          <w:tcPr>
            <w:tcW w:w="10490" w:type="dxa"/>
            <w:gridSpan w:val="6"/>
          </w:tcPr>
          <w:p w:rsidR="00587BBA" w:rsidRPr="00C9797A" w:rsidRDefault="004C50EB" w:rsidP="00E8376F">
            <w:pPr>
              <w:rPr>
                <w:rFonts w:ascii="Comic Sans MS" w:hAnsi="Comic Sans MS"/>
                <w:sz w:val="28"/>
                <w:szCs w:val="28"/>
              </w:rPr>
            </w:pPr>
            <w:r w:rsidRPr="004C50EB">
              <w:rPr>
                <w:rFonts w:ascii="Comic Sans MS" w:hAnsi="Comic Sans MS"/>
                <w:b/>
                <w:sz w:val="28"/>
                <w:szCs w:val="28"/>
              </w:rPr>
              <w:t>words:</w:t>
            </w:r>
            <w:r w:rsidR="00C9797A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proofErr w:type="spellStart"/>
            <w:r w:rsidR="00E8376F">
              <w:rPr>
                <w:rFonts w:ascii="Comic Sans MS" w:hAnsi="Comic Sans MS"/>
                <w:b/>
                <w:sz w:val="28"/>
                <w:szCs w:val="28"/>
              </w:rPr>
              <w:t>qu</w:t>
            </w:r>
            <w:proofErr w:type="spellEnd"/>
            <w:r w:rsidR="00E8376F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C9797A">
              <w:rPr>
                <w:rFonts w:ascii="Comic Sans MS" w:hAnsi="Comic Sans MS"/>
                <w:b/>
                <w:sz w:val="28"/>
                <w:szCs w:val="28"/>
              </w:rPr>
              <w:t>words:</w:t>
            </w:r>
            <w:r w:rsidR="00C9797A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73C16">
              <w:rPr>
                <w:rFonts w:ascii="Comic Sans MS" w:hAnsi="Comic Sans MS"/>
                <w:sz w:val="28"/>
                <w:szCs w:val="28"/>
              </w:rPr>
              <w:t xml:space="preserve">queen quiet quick quarrel quad question quite queue quack quiz quake qualify quarter quadrangle quench query quote </w:t>
            </w:r>
          </w:p>
        </w:tc>
      </w:tr>
      <w:tr w:rsidR="00587BBA" w:rsidTr="004C50EB">
        <w:tc>
          <w:tcPr>
            <w:tcW w:w="3261" w:type="dxa"/>
          </w:tcPr>
          <w:p w:rsidR="00587BBA" w:rsidRPr="004C50EB" w:rsidRDefault="00587BBA" w:rsidP="00587BBA">
            <w:pPr>
              <w:rPr>
                <w:rFonts w:ascii="Comic Sans MS" w:hAnsi="Comic Sans MS"/>
                <w:sz w:val="24"/>
                <w:szCs w:val="24"/>
              </w:rPr>
            </w:pPr>
            <w:r w:rsidRPr="004C50EB">
              <w:rPr>
                <w:rFonts w:ascii="Comic Sans MS" w:hAnsi="Comic Sans MS"/>
                <w:sz w:val="24"/>
                <w:szCs w:val="24"/>
              </w:rPr>
              <w:t xml:space="preserve">Write each word with different endings. For example add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ed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, s,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ing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 to the end.</w:t>
            </w:r>
          </w:p>
        </w:tc>
        <w:tc>
          <w:tcPr>
            <w:tcW w:w="2835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List words that rhyme.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 Write them in your homework book.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587BBA" w:rsidTr="004C50EB">
        <w:tc>
          <w:tcPr>
            <w:tcW w:w="3261" w:type="dxa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587BBA" w:rsidRPr="000721EF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2835" w:type="dxa"/>
            <w:gridSpan w:val="2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Spelling City</w:t>
            </w:r>
          </w:p>
          <w:p w:rsidR="00587BBA" w:rsidRPr="00587BBA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587BBA">
              <w:rPr>
                <w:rFonts w:ascii="Comic Sans MS" w:hAnsi="Comic Sans MS"/>
                <w:sz w:val="20"/>
                <w:szCs w:val="20"/>
              </w:rPr>
              <w:t>http://www.spellingcity.com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or type each word out five times.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4C50EB" w:rsidRDefault="00587BBA" w:rsidP="00D2748E">
            <w:pPr>
              <w:shd w:val="pct5" w:color="auto" w:fill="auto"/>
              <w:rPr>
                <w:rFonts w:ascii="Segoe Print" w:hAnsi="Segoe Print"/>
                <w:b/>
              </w:rPr>
            </w:pPr>
            <w:r w:rsidRPr="004C50EB">
              <w:rPr>
                <w:rFonts w:ascii="Segoe Print" w:hAnsi="Segoe Print"/>
                <w:b/>
              </w:rPr>
              <w:t xml:space="preserve">Mathematics </w:t>
            </w:r>
            <w:r w:rsidR="008F6525">
              <w:rPr>
                <w:rFonts w:ascii="Segoe Print" w:hAnsi="Segoe Print"/>
                <w:b/>
              </w:rPr>
              <w:t>:</w:t>
            </w:r>
          </w:p>
          <w:p w:rsidR="004C50EB" w:rsidRPr="004C50EB" w:rsidRDefault="00C9797A" w:rsidP="00D2748E">
            <w:pPr>
              <w:shd w:val="pct5" w:color="auto" w:fill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Basic facts sheets- there are three activities. You can complete one a night or do them all in one go.</w:t>
            </w:r>
          </w:p>
          <w:p w:rsidR="00587BBA" w:rsidRPr="00614C95" w:rsidRDefault="00C9797A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Work on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Mathletics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at home or use the school computers at morning tea if you don’t have access to the internet at home.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D2748E" w:rsidRDefault="00587BBA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 xml:space="preserve"> – Reading Eggs</w:t>
            </w:r>
            <w:r w:rsidR="008F6525">
              <w:rPr>
                <w:rFonts w:ascii="Segoe Print" w:hAnsi="Segoe Print"/>
                <w:b/>
                <w:sz w:val="28"/>
                <w:szCs w:val="28"/>
              </w:rPr>
              <w:t xml:space="preserve"> logins in children’s homework books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587BBA" w:rsidRPr="0040442E" w:rsidRDefault="00587BBA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E8376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Poem: </w:t>
                  </w:r>
                  <w:r w:rsidR="00373C16">
                    <w:rPr>
                      <w:rFonts w:ascii="Comic Sans MS" w:hAnsi="Comic Sans MS"/>
                      <w:sz w:val="28"/>
                      <w:szCs w:val="28"/>
                    </w:rPr>
                    <w:t>Colour Me Happy</w:t>
                  </w: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587BBA" w:rsidRPr="00BA14F8" w:rsidRDefault="00587BBA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8F6525">
      <w:pPr>
        <w:rPr>
          <w:rFonts w:ascii="Comic Sans MS" w:hAnsi="Comic Sans MS"/>
          <w:sz w:val="20"/>
          <w:szCs w:val="20"/>
        </w:rPr>
      </w:pPr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3102AC"/>
    <w:rsid w:val="00373C16"/>
    <w:rsid w:val="003A56B3"/>
    <w:rsid w:val="003E0BD5"/>
    <w:rsid w:val="004011A1"/>
    <w:rsid w:val="0040700B"/>
    <w:rsid w:val="004A72AD"/>
    <w:rsid w:val="004C2740"/>
    <w:rsid w:val="004C50EB"/>
    <w:rsid w:val="00515B2B"/>
    <w:rsid w:val="00587BBA"/>
    <w:rsid w:val="005B75A5"/>
    <w:rsid w:val="005C092D"/>
    <w:rsid w:val="005C19F7"/>
    <w:rsid w:val="00662DF6"/>
    <w:rsid w:val="007F5766"/>
    <w:rsid w:val="00817948"/>
    <w:rsid w:val="008441E2"/>
    <w:rsid w:val="008F6525"/>
    <w:rsid w:val="009256D5"/>
    <w:rsid w:val="00A51E35"/>
    <w:rsid w:val="00A63E14"/>
    <w:rsid w:val="00A9122B"/>
    <w:rsid w:val="00B25B33"/>
    <w:rsid w:val="00B46375"/>
    <w:rsid w:val="00BC050F"/>
    <w:rsid w:val="00C9797A"/>
    <w:rsid w:val="00CF326B"/>
    <w:rsid w:val="00D2748E"/>
    <w:rsid w:val="00E372DF"/>
    <w:rsid w:val="00E8376F"/>
    <w:rsid w:val="00EC2E8E"/>
    <w:rsid w:val="00F06388"/>
    <w:rsid w:val="00FE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2014-02-14T03:18:00Z</cp:lastPrinted>
  <dcterms:created xsi:type="dcterms:W3CDTF">2014-02-27T07:40:00Z</dcterms:created>
  <dcterms:modified xsi:type="dcterms:W3CDTF">2014-03-02T22:52:00Z</dcterms:modified>
</cp:coreProperties>
</file>